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E54" w:rsidRDefault="008D6E54" w:rsidP="008D6E54">
      <w:pPr>
        <w:jc w:val="center"/>
        <w:rPr>
          <w:rFonts w:ascii="Times New Roman" w:hAnsi="Times New Roman" w:cs="Times New Roman"/>
          <w:sz w:val="28"/>
          <w:szCs w:val="28"/>
        </w:rPr>
      </w:pPr>
      <w:r w:rsidRPr="008D6E54">
        <w:rPr>
          <w:rFonts w:ascii="Times New Roman" w:hAnsi="Times New Roman" w:cs="Times New Roman"/>
          <w:sz w:val="28"/>
          <w:szCs w:val="28"/>
        </w:rPr>
        <w:t>Стартовый лист</w:t>
      </w:r>
    </w:p>
    <w:p w:rsidR="008D6E54" w:rsidRPr="008D6E54" w:rsidRDefault="008D6E54" w:rsidP="008D6E54">
      <w:pPr>
        <w:jc w:val="center"/>
        <w:rPr>
          <w:rFonts w:ascii="Times New Roman" w:hAnsi="Times New Roman" w:cs="Times New Roman"/>
          <w:sz w:val="28"/>
          <w:szCs w:val="28"/>
        </w:rPr>
      </w:pPr>
      <w:r w:rsidRPr="008D6E54">
        <w:rPr>
          <w:rFonts w:ascii="Times New Roman" w:hAnsi="Times New Roman" w:cs="Times New Roman"/>
          <w:sz w:val="28"/>
          <w:szCs w:val="28"/>
        </w:rPr>
        <w:t>3 этап Всероссийского  шахматного турнира среди сотрудников территориальных органов ФСИН России Приволжского федерального округа на приз многократного чемпиона мира по шахматам Карпова А.Е.</w:t>
      </w:r>
    </w:p>
    <w:tbl>
      <w:tblPr>
        <w:tblStyle w:val="a3"/>
        <w:tblW w:w="9640" w:type="dxa"/>
        <w:tblInd w:w="-176" w:type="dxa"/>
        <w:tblLook w:val="04A0"/>
      </w:tblPr>
      <w:tblGrid>
        <w:gridCol w:w="568"/>
        <w:gridCol w:w="3827"/>
        <w:gridCol w:w="5245"/>
      </w:tblGrid>
      <w:tr w:rsidR="00155C78" w:rsidRPr="00D52ABA" w:rsidTr="00155C78">
        <w:trPr>
          <w:trHeight w:val="794"/>
        </w:trPr>
        <w:tc>
          <w:tcPr>
            <w:tcW w:w="568" w:type="dxa"/>
            <w:vAlign w:val="center"/>
          </w:tcPr>
          <w:p w:rsidR="00155C78" w:rsidRPr="00D52ABA" w:rsidRDefault="00155C78" w:rsidP="00EF0B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AB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827" w:type="dxa"/>
            <w:vAlign w:val="center"/>
          </w:tcPr>
          <w:p w:rsidR="00155C78" w:rsidRPr="00D52ABA" w:rsidRDefault="00155C78" w:rsidP="00EF0B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ABA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5245" w:type="dxa"/>
            <w:vAlign w:val="center"/>
          </w:tcPr>
          <w:p w:rsidR="00155C78" w:rsidRPr="00D52ABA" w:rsidRDefault="00155C78" w:rsidP="00EB0C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ABA">
              <w:rPr>
                <w:rFonts w:ascii="Times New Roman" w:hAnsi="Times New Roman" w:cs="Times New Roman"/>
                <w:sz w:val="26"/>
                <w:szCs w:val="26"/>
              </w:rPr>
              <w:t>Территориальный орган</w:t>
            </w:r>
          </w:p>
        </w:tc>
      </w:tr>
      <w:tr w:rsidR="00155C78" w:rsidRPr="00D52ABA" w:rsidTr="00155C78">
        <w:trPr>
          <w:trHeight w:val="680"/>
        </w:trPr>
        <w:tc>
          <w:tcPr>
            <w:tcW w:w="568" w:type="dxa"/>
            <w:vAlign w:val="center"/>
          </w:tcPr>
          <w:p w:rsidR="00155C78" w:rsidRPr="00D52ABA" w:rsidRDefault="00155C78" w:rsidP="00D62615">
            <w:pPr>
              <w:pStyle w:val="a4"/>
              <w:numPr>
                <w:ilvl w:val="0"/>
                <w:numId w:val="2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155C78" w:rsidRPr="00155C78" w:rsidRDefault="00155C78" w:rsidP="00E55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78">
              <w:rPr>
                <w:rFonts w:ascii="Times New Roman" w:hAnsi="Times New Roman" w:cs="Times New Roman"/>
                <w:sz w:val="24"/>
                <w:szCs w:val="24"/>
              </w:rPr>
              <w:t xml:space="preserve">Мальцев Кирилл </w:t>
            </w:r>
          </w:p>
        </w:tc>
        <w:tc>
          <w:tcPr>
            <w:tcW w:w="5245" w:type="dxa"/>
            <w:vAlign w:val="center"/>
          </w:tcPr>
          <w:p w:rsidR="00155C78" w:rsidRPr="00155C78" w:rsidRDefault="00155C78" w:rsidP="00EC2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78">
              <w:rPr>
                <w:rFonts w:ascii="Times New Roman" w:hAnsi="Times New Roman" w:cs="Times New Roman"/>
                <w:sz w:val="24"/>
                <w:szCs w:val="24"/>
              </w:rPr>
              <w:t>УФСИН России по Кировской области</w:t>
            </w:r>
          </w:p>
        </w:tc>
      </w:tr>
      <w:tr w:rsidR="00155C78" w:rsidRPr="00D52ABA" w:rsidTr="00155C78">
        <w:trPr>
          <w:trHeight w:val="680"/>
        </w:trPr>
        <w:tc>
          <w:tcPr>
            <w:tcW w:w="568" w:type="dxa"/>
            <w:vAlign w:val="center"/>
          </w:tcPr>
          <w:p w:rsidR="00155C78" w:rsidRPr="00D52ABA" w:rsidRDefault="00155C78" w:rsidP="00D62615">
            <w:pPr>
              <w:pStyle w:val="a4"/>
              <w:numPr>
                <w:ilvl w:val="0"/>
                <w:numId w:val="2"/>
              </w:numPr>
              <w:ind w:left="0" w:right="-2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155C78" w:rsidRPr="00155C78" w:rsidRDefault="00155C78" w:rsidP="00E55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78">
              <w:rPr>
                <w:rFonts w:ascii="Times New Roman" w:hAnsi="Times New Roman" w:cs="Times New Roman"/>
                <w:sz w:val="24"/>
                <w:szCs w:val="24"/>
              </w:rPr>
              <w:t>Белов</w:t>
            </w:r>
            <w:r w:rsidRPr="00155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55C78">
              <w:rPr>
                <w:rFonts w:ascii="Times New Roman" w:hAnsi="Times New Roman" w:cs="Times New Roman"/>
                <w:sz w:val="24"/>
                <w:szCs w:val="24"/>
              </w:rPr>
              <w:t xml:space="preserve">Олег </w:t>
            </w:r>
          </w:p>
        </w:tc>
        <w:tc>
          <w:tcPr>
            <w:tcW w:w="5245" w:type="dxa"/>
            <w:vAlign w:val="center"/>
          </w:tcPr>
          <w:p w:rsidR="00155C78" w:rsidRPr="00155C78" w:rsidRDefault="00155C78" w:rsidP="00EC2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78">
              <w:rPr>
                <w:rFonts w:ascii="Times New Roman" w:hAnsi="Times New Roman" w:cs="Times New Roman"/>
                <w:sz w:val="24"/>
                <w:szCs w:val="24"/>
              </w:rPr>
              <w:t>УФСИН России по Нижегородской области</w:t>
            </w:r>
          </w:p>
        </w:tc>
      </w:tr>
      <w:tr w:rsidR="00155C78" w:rsidRPr="00D52ABA" w:rsidTr="00155C78">
        <w:trPr>
          <w:trHeight w:val="680"/>
        </w:trPr>
        <w:tc>
          <w:tcPr>
            <w:tcW w:w="568" w:type="dxa"/>
            <w:vAlign w:val="center"/>
          </w:tcPr>
          <w:p w:rsidR="00155C78" w:rsidRPr="00D52ABA" w:rsidRDefault="00155C78" w:rsidP="00D62615">
            <w:pPr>
              <w:pStyle w:val="a4"/>
              <w:numPr>
                <w:ilvl w:val="0"/>
                <w:numId w:val="2"/>
              </w:numPr>
              <w:ind w:left="0" w:right="-2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155C78" w:rsidRPr="00155C78" w:rsidRDefault="00155C78" w:rsidP="00E55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78">
              <w:rPr>
                <w:rFonts w:ascii="Times New Roman" w:hAnsi="Times New Roman" w:cs="Times New Roman"/>
                <w:sz w:val="24"/>
                <w:szCs w:val="24"/>
              </w:rPr>
              <w:t xml:space="preserve">Быковский Максим </w:t>
            </w:r>
          </w:p>
        </w:tc>
        <w:tc>
          <w:tcPr>
            <w:tcW w:w="5245" w:type="dxa"/>
            <w:vAlign w:val="center"/>
          </w:tcPr>
          <w:p w:rsidR="00155C78" w:rsidRPr="00155C78" w:rsidRDefault="00155C78" w:rsidP="00EC2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78">
              <w:rPr>
                <w:rFonts w:ascii="Times New Roman" w:hAnsi="Times New Roman" w:cs="Times New Roman"/>
                <w:sz w:val="24"/>
                <w:szCs w:val="24"/>
              </w:rPr>
              <w:t>УФСИН России по Оренбургской области</w:t>
            </w:r>
          </w:p>
        </w:tc>
      </w:tr>
      <w:tr w:rsidR="00155C78" w:rsidRPr="00D52ABA" w:rsidTr="00155C78">
        <w:trPr>
          <w:trHeight w:val="680"/>
        </w:trPr>
        <w:tc>
          <w:tcPr>
            <w:tcW w:w="568" w:type="dxa"/>
            <w:vAlign w:val="center"/>
          </w:tcPr>
          <w:p w:rsidR="00155C78" w:rsidRPr="00D52ABA" w:rsidRDefault="00155C78" w:rsidP="00D62615">
            <w:pPr>
              <w:pStyle w:val="a4"/>
              <w:numPr>
                <w:ilvl w:val="0"/>
                <w:numId w:val="2"/>
              </w:numPr>
              <w:ind w:left="0" w:right="-2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155C78" w:rsidRPr="00155C78" w:rsidRDefault="00155C78" w:rsidP="00E55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78">
              <w:rPr>
                <w:rFonts w:ascii="Times New Roman" w:hAnsi="Times New Roman" w:cs="Times New Roman"/>
                <w:sz w:val="24"/>
                <w:szCs w:val="24"/>
              </w:rPr>
              <w:t xml:space="preserve">Майдыбура Вадим </w:t>
            </w:r>
          </w:p>
        </w:tc>
        <w:tc>
          <w:tcPr>
            <w:tcW w:w="5245" w:type="dxa"/>
            <w:vAlign w:val="center"/>
          </w:tcPr>
          <w:p w:rsidR="00155C78" w:rsidRPr="00155C78" w:rsidRDefault="00155C78" w:rsidP="00EC2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78">
              <w:rPr>
                <w:rFonts w:ascii="Times New Roman" w:hAnsi="Times New Roman" w:cs="Times New Roman"/>
                <w:sz w:val="24"/>
                <w:szCs w:val="24"/>
              </w:rPr>
              <w:t>УФСИН России по Пензенской области</w:t>
            </w:r>
          </w:p>
        </w:tc>
      </w:tr>
      <w:tr w:rsidR="00155C78" w:rsidRPr="00D52ABA" w:rsidTr="00155C78">
        <w:trPr>
          <w:trHeight w:val="680"/>
        </w:trPr>
        <w:tc>
          <w:tcPr>
            <w:tcW w:w="568" w:type="dxa"/>
            <w:vAlign w:val="center"/>
          </w:tcPr>
          <w:p w:rsidR="00155C78" w:rsidRPr="00D52ABA" w:rsidRDefault="00155C78" w:rsidP="00D62615">
            <w:pPr>
              <w:pStyle w:val="a4"/>
              <w:numPr>
                <w:ilvl w:val="0"/>
                <w:numId w:val="2"/>
              </w:numPr>
              <w:ind w:left="0" w:right="-2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155C78" w:rsidRPr="00155C78" w:rsidRDefault="00155C78" w:rsidP="00E55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78">
              <w:rPr>
                <w:rFonts w:ascii="Times New Roman" w:hAnsi="Times New Roman" w:cs="Times New Roman"/>
                <w:sz w:val="24"/>
                <w:szCs w:val="24"/>
              </w:rPr>
              <w:t xml:space="preserve">Гильфанов Артур </w:t>
            </w:r>
          </w:p>
        </w:tc>
        <w:tc>
          <w:tcPr>
            <w:tcW w:w="5245" w:type="dxa"/>
            <w:vAlign w:val="center"/>
          </w:tcPr>
          <w:p w:rsidR="00155C78" w:rsidRPr="00155C78" w:rsidRDefault="00155C78" w:rsidP="00EC2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78">
              <w:rPr>
                <w:rFonts w:ascii="Times New Roman" w:hAnsi="Times New Roman" w:cs="Times New Roman"/>
                <w:sz w:val="24"/>
                <w:szCs w:val="24"/>
              </w:rPr>
              <w:t>ГУФСИН России по Пермскому краю</w:t>
            </w:r>
          </w:p>
        </w:tc>
      </w:tr>
      <w:tr w:rsidR="00155C78" w:rsidRPr="00D52ABA" w:rsidTr="00155C78">
        <w:trPr>
          <w:trHeight w:val="680"/>
        </w:trPr>
        <w:tc>
          <w:tcPr>
            <w:tcW w:w="568" w:type="dxa"/>
            <w:vAlign w:val="center"/>
          </w:tcPr>
          <w:p w:rsidR="00155C78" w:rsidRPr="00D52ABA" w:rsidRDefault="00155C78" w:rsidP="00D62615">
            <w:pPr>
              <w:pStyle w:val="a4"/>
              <w:numPr>
                <w:ilvl w:val="0"/>
                <w:numId w:val="2"/>
              </w:numPr>
              <w:ind w:left="0" w:right="-2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155C78" w:rsidRPr="00155C78" w:rsidRDefault="00155C78" w:rsidP="00E55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78">
              <w:rPr>
                <w:rFonts w:ascii="Times New Roman" w:hAnsi="Times New Roman" w:cs="Times New Roman"/>
                <w:sz w:val="24"/>
                <w:szCs w:val="24"/>
              </w:rPr>
              <w:t xml:space="preserve">Жилкин Григорий </w:t>
            </w:r>
          </w:p>
        </w:tc>
        <w:tc>
          <w:tcPr>
            <w:tcW w:w="5245" w:type="dxa"/>
            <w:vAlign w:val="center"/>
          </w:tcPr>
          <w:p w:rsidR="00155C78" w:rsidRPr="00155C78" w:rsidRDefault="00155C78" w:rsidP="00EC2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78">
              <w:rPr>
                <w:rFonts w:ascii="Times New Roman" w:hAnsi="Times New Roman" w:cs="Times New Roman"/>
                <w:sz w:val="24"/>
                <w:szCs w:val="24"/>
              </w:rPr>
              <w:t>УФСИН России по Республике Башкортостан</w:t>
            </w:r>
          </w:p>
        </w:tc>
      </w:tr>
      <w:tr w:rsidR="00155C78" w:rsidRPr="00D52ABA" w:rsidTr="00155C78">
        <w:trPr>
          <w:trHeight w:val="680"/>
        </w:trPr>
        <w:tc>
          <w:tcPr>
            <w:tcW w:w="568" w:type="dxa"/>
            <w:vAlign w:val="center"/>
          </w:tcPr>
          <w:p w:rsidR="00155C78" w:rsidRPr="00D52ABA" w:rsidRDefault="00155C78" w:rsidP="00D62615">
            <w:pPr>
              <w:pStyle w:val="a4"/>
              <w:numPr>
                <w:ilvl w:val="0"/>
                <w:numId w:val="2"/>
              </w:numPr>
              <w:ind w:left="0" w:right="-2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155C78" w:rsidRPr="00155C78" w:rsidRDefault="00155C78" w:rsidP="00E55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78">
              <w:rPr>
                <w:rFonts w:ascii="Times New Roman" w:hAnsi="Times New Roman" w:cs="Times New Roman"/>
                <w:sz w:val="24"/>
                <w:szCs w:val="24"/>
              </w:rPr>
              <w:t xml:space="preserve">Иванов Анатолий </w:t>
            </w:r>
          </w:p>
        </w:tc>
        <w:tc>
          <w:tcPr>
            <w:tcW w:w="5245" w:type="dxa"/>
            <w:vAlign w:val="center"/>
          </w:tcPr>
          <w:p w:rsidR="00155C78" w:rsidRPr="00155C78" w:rsidRDefault="00155C78" w:rsidP="00EC2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78">
              <w:rPr>
                <w:rFonts w:ascii="Times New Roman" w:hAnsi="Times New Roman" w:cs="Times New Roman"/>
                <w:sz w:val="24"/>
                <w:szCs w:val="24"/>
              </w:rPr>
              <w:t>УФСИН России по Республике Марий Эл</w:t>
            </w:r>
          </w:p>
        </w:tc>
      </w:tr>
      <w:tr w:rsidR="00155C78" w:rsidRPr="00D52ABA" w:rsidTr="00155C78">
        <w:trPr>
          <w:trHeight w:val="680"/>
        </w:trPr>
        <w:tc>
          <w:tcPr>
            <w:tcW w:w="568" w:type="dxa"/>
            <w:vAlign w:val="center"/>
          </w:tcPr>
          <w:p w:rsidR="00155C78" w:rsidRPr="00D52ABA" w:rsidRDefault="00155C78" w:rsidP="00D62615">
            <w:pPr>
              <w:pStyle w:val="a4"/>
              <w:numPr>
                <w:ilvl w:val="0"/>
                <w:numId w:val="2"/>
              </w:numPr>
              <w:ind w:left="0" w:right="-2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155C78" w:rsidRPr="00155C78" w:rsidRDefault="00155C78" w:rsidP="00E55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78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Дмитрий </w:t>
            </w:r>
          </w:p>
        </w:tc>
        <w:tc>
          <w:tcPr>
            <w:tcW w:w="5245" w:type="dxa"/>
            <w:vAlign w:val="center"/>
          </w:tcPr>
          <w:p w:rsidR="00155C78" w:rsidRPr="00155C78" w:rsidRDefault="00155C78" w:rsidP="00EC2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78">
              <w:rPr>
                <w:rFonts w:ascii="Times New Roman" w:hAnsi="Times New Roman" w:cs="Times New Roman"/>
                <w:sz w:val="24"/>
                <w:szCs w:val="24"/>
              </w:rPr>
              <w:t>УФСИН России по Республике Мордовия</w:t>
            </w:r>
          </w:p>
        </w:tc>
      </w:tr>
      <w:tr w:rsidR="00155C78" w:rsidRPr="00D52ABA" w:rsidTr="00155C78">
        <w:trPr>
          <w:trHeight w:val="680"/>
        </w:trPr>
        <w:tc>
          <w:tcPr>
            <w:tcW w:w="568" w:type="dxa"/>
            <w:vAlign w:val="center"/>
          </w:tcPr>
          <w:p w:rsidR="00155C78" w:rsidRPr="00D52ABA" w:rsidRDefault="00155C78" w:rsidP="00D62615">
            <w:pPr>
              <w:pStyle w:val="a4"/>
              <w:numPr>
                <w:ilvl w:val="0"/>
                <w:numId w:val="2"/>
              </w:numPr>
              <w:ind w:left="0" w:right="-2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155C78" w:rsidRPr="00155C78" w:rsidRDefault="00155C78" w:rsidP="00E55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78">
              <w:rPr>
                <w:rFonts w:ascii="Times New Roman" w:hAnsi="Times New Roman" w:cs="Times New Roman"/>
                <w:sz w:val="24"/>
                <w:szCs w:val="24"/>
              </w:rPr>
              <w:t xml:space="preserve">Блохин Олег </w:t>
            </w:r>
          </w:p>
        </w:tc>
        <w:tc>
          <w:tcPr>
            <w:tcW w:w="5245" w:type="dxa"/>
            <w:vAlign w:val="center"/>
          </w:tcPr>
          <w:p w:rsidR="00155C78" w:rsidRPr="00155C78" w:rsidRDefault="00155C78" w:rsidP="00EC2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78">
              <w:rPr>
                <w:rFonts w:ascii="Times New Roman" w:hAnsi="Times New Roman" w:cs="Times New Roman"/>
                <w:sz w:val="24"/>
                <w:szCs w:val="24"/>
              </w:rPr>
              <w:t>УФСИН России по Республике Татарстан</w:t>
            </w:r>
          </w:p>
        </w:tc>
      </w:tr>
      <w:tr w:rsidR="00155C78" w:rsidRPr="00D52ABA" w:rsidTr="00155C78">
        <w:trPr>
          <w:trHeight w:val="680"/>
        </w:trPr>
        <w:tc>
          <w:tcPr>
            <w:tcW w:w="568" w:type="dxa"/>
            <w:vAlign w:val="center"/>
          </w:tcPr>
          <w:p w:rsidR="00155C78" w:rsidRPr="00D52ABA" w:rsidRDefault="00155C78" w:rsidP="00D62615">
            <w:pPr>
              <w:pStyle w:val="a4"/>
              <w:numPr>
                <w:ilvl w:val="0"/>
                <w:numId w:val="2"/>
              </w:numPr>
              <w:ind w:left="0" w:right="-2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155C78" w:rsidRPr="00155C78" w:rsidRDefault="00155C78" w:rsidP="00E55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78">
              <w:rPr>
                <w:rFonts w:ascii="Times New Roman" w:hAnsi="Times New Roman" w:cs="Times New Roman"/>
                <w:sz w:val="24"/>
                <w:szCs w:val="24"/>
              </w:rPr>
              <w:t xml:space="preserve">Высоков Артем </w:t>
            </w:r>
          </w:p>
        </w:tc>
        <w:tc>
          <w:tcPr>
            <w:tcW w:w="5245" w:type="dxa"/>
            <w:vAlign w:val="center"/>
          </w:tcPr>
          <w:p w:rsidR="00155C78" w:rsidRPr="00155C78" w:rsidRDefault="00155C78" w:rsidP="00EC2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78">
              <w:rPr>
                <w:rFonts w:ascii="Times New Roman" w:hAnsi="Times New Roman" w:cs="Times New Roman"/>
                <w:sz w:val="24"/>
                <w:szCs w:val="24"/>
              </w:rPr>
              <w:t>ФКОУ ВПОСЮИ ФСИН России</w:t>
            </w:r>
          </w:p>
        </w:tc>
      </w:tr>
      <w:tr w:rsidR="00155C78" w:rsidRPr="00D52ABA" w:rsidTr="00155C78">
        <w:trPr>
          <w:trHeight w:val="680"/>
        </w:trPr>
        <w:tc>
          <w:tcPr>
            <w:tcW w:w="568" w:type="dxa"/>
            <w:vAlign w:val="center"/>
          </w:tcPr>
          <w:p w:rsidR="00155C78" w:rsidRPr="00D52ABA" w:rsidRDefault="00155C78" w:rsidP="00D62615">
            <w:pPr>
              <w:pStyle w:val="a4"/>
              <w:numPr>
                <w:ilvl w:val="0"/>
                <w:numId w:val="2"/>
              </w:numPr>
              <w:ind w:left="0" w:right="-2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155C78" w:rsidRPr="00155C78" w:rsidRDefault="00155C78" w:rsidP="00E55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78">
              <w:rPr>
                <w:rFonts w:ascii="Times New Roman" w:hAnsi="Times New Roman" w:cs="Times New Roman"/>
                <w:sz w:val="24"/>
                <w:szCs w:val="24"/>
              </w:rPr>
              <w:t xml:space="preserve">Насретдинов Руслан </w:t>
            </w:r>
          </w:p>
        </w:tc>
        <w:tc>
          <w:tcPr>
            <w:tcW w:w="5245" w:type="dxa"/>
            <w:vAlign w:val="center"/>
          </w:tcPr>
          <w:p w:rsidR="00155C78" w:rsidRPr="00155C78" w:rsidRDefault="00155C78" w:rsidP="00EC2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C78" w:rsidRPr="00D52ABA" w:rsidTr="00155C78">
        <w:trPr>
          <w:trHeight w:val="680"/>
        </w:trPr>
        <w:tc>
          <w:tcPr>
            <w:tcW w:w="568" w:type="dxa"/>
            <w:vAlign w:val="center"/>
          </w:tcPr>
          <w:p w:rsidR="00155C78" w:rsidRPr="00D52ABA" w:rsidRDefault="00155C78" w:rsidP="00D62615">
            <w:pPr>
              <w:pStyle w:val="a4"/>
              <w:numPr>
                <w:ilvl w:val="0"/>
                <w:numId w:val="2"/>
              </w:numPr>
              <w:ind w:left="0" w:right="-2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155C78" w:rsidRPr="00155C78" w:rsidRDefault="00155C78" w:rsidP="00E55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78">
              <w:rPr>
                <w:rFonts w:ascii="Times New Roman" w:hAnsi="Times New Roman" w:cs="Times New Roman"/>
                <w:sz w:val="24"/>
                <w:szCs w:val="24"/>
              </w:rPr>
              <w:t xml:space="preserve">Аверин Дмитрий </w:t>
            </w:r>
          </w:p>
        </w:tc>
        <w:tc>
          <w:tcPr>
            <w:tcW w:w="5245" w:type="dxa"/>
            <w:vAlign w:val="center"/>
          </w:tcPr>
          <w:p w:rsidR="00155C78" w:rsidRPr="00155C78" w:rsidRDefault="00155C78" w:rsidP="00EC2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78">
              <w:rPr>
                <w:rFonts w:ascii="Times New Roman" w:hAnsi="Times New Roman" w:cs="Times New Roman"/>
                <w:sz w:val="24"/>
                <w:szCs w:val="24"/>
              </w:rPr>
              <w:t>УФСИН России по Саратовской области</w:t>
            </w:r>
          </w:p>
        </w:tc>
      </w:tr>
      <w:tr w:rsidR="00155C78" w:rsidRPr="00D52ABA" w:rsidTr="00155C78">
        <w:trPr>
          <w:trHeight w:val="680"/>
        </w:trPr>
        <w:tc>
          <w:tcPr>
            <w:tcW w:w="568" w:type="dxa"/>
            <w:vAlign w:val="center"/>
          </w:tcPr>
          <w:p w:rsidR="00155C78" w:rsidRPr="00D52ABA" w:rsidRDefault="00155C78" w:rsidP="00D62615">
            <w:pPr>
              <w:pStyle w:val="a4"/>
              <w:numPr>
                <w:ilvl w:val="0"/>
                <w:numId w:val="2"/>
              </w:numPr>
              <w:ind w:left="0" w:right="-2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155C78" w:rsidRPr="00155C78" w:rsidRDefault="00155C78" w:rsidP="00E55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78">
              <w:rPr>
                <w:rFonts w:ascii="Times New Roman" w:hAnsi="Times New Roman" w:cs="Times New Roman"/>
                <w:sz w:val="24"/>
                <w:szCs w:val="24"/>
              </w:rPr>
              <w:t xml:space="preserve">Хорьков Александр </w:t>
            </w:r>
          </w:p>
        </w:tc>
        <w:tc>
          <w:tcPr>
            <w:tcW w:w="5245" w:type="dxa"/>
            <w:vAlign w:val="center"/>
          </w:tcPr>
          <w:p w:rsidR="00155C78" w:rsidRPr="00155C78" w:rsidRDefault="00155C78" w:rsidP="00EC2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78">
              <w:rPr>
                <w:rFonts w:ascii="Times New Roman" w:hAnsi="Times New Roman" w:cs="Times New Roman"/>
                <w:sz w:val="24"/>
                <w:szCs w:val="24"/>
              </w:rPr>
              <w:t>УФСИН России по Удмурткой Республике</w:t>
            </w:r>
          </w:p>
        </w:tc>
      </w:tr>
      <w:tr w:rsidR="00155C78" w:rsidRPr="00D52ABA" w:rsidTr="00155C78">
        <w:trPr>
          <w:trHeight w:val="680"/>
        </w:trPr>
        <w:tc>
          <w:tcPr>
            <w:tcW w:w="568" w:type="dxa"/>
            <w:vAlign w:val="center"/>
          </w:tcPr>
          <w:p w:rsidR="00155C78" w:rsidRPr="00D52ABA" w:rsidRDefault="00155C78" w:rsidP="00D62615">
            <w:pPr>
              <w:pStyle w:val="a4"/>
              <w:numPr>
                <w:ilvl w:val="0"/>
                <w:numId w:val="2"/>
              </w:numPr>
              <w:ind w:left="0" w:right="-2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155C78" w:rsidRPr="00155C78" w:rsidRDefault="00155C78" w:rsidP="00E55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78">
              <w:rPr>
                <w:rFonts w:ascii="Times New Roman" w:hAnsi="Times New Roman" w:cs="Times New Roman"/>
                <w:sz w:val="24"/>
                <w:szCs w:val="24"/>
              </w:rPr>
              <w:t xml:space="preserve">Павловский Ярослав </w:t>
            </w:r>
          </w:p>
        </w:tc>
        <w:tc>
          <w:tcPr>
            <w:tcW w:w="5245" w:type="dxa"/>
            <w:vAlign w:val="center"/>
          </w:tcPr>
          <w:p w:rsidR="00155C78" w:rsidRPr="00155C78" w:rsidRDefault="00155C78" w:rsidP="00EC2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78">
              <w:rPr>
                <w:rFonts w:ascii="Times New Roman" w:hAnsi="Times New Roman" w:cs="Times New Roman"/>
                <w:sz w:val="24"/>
                <w:szCs w:val="24"/>
              </w:rPr>
              <w:t>УФСИН России по Ульяновской области</w:t>
            </w:r>
          </w:p>
        </w:tc>
      </w:tr>
      <w:tr w:rsidR="00155C78" w:rsidRPr="00D52ABA" w:rsidTr="00155C78">
        <w:trPr>
          <w:trHeight w:val="680"/>
        </w:trPr>
        <w:tc>
          <w:tcPr>
            <w:tcW w:w="568" w:type="dxa"/>
            <w:vAlign w:val="center"/>
          </w:tcPr>
          <w:p w:rsidR="00155C78" w:rsidRPr="00D52ABA" w:rsidRDefault="00155C78" w:rsidP="00D62615">
            <w:pPr>
              <w:pStyle w:val="a4"/>
              <w:numPr>
                <w:ilvl w:val="0"/>
                <w:numId w:val="2"/>
              </w:numPr>
              <w:ind w:left="0" w:right="-2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155C78" w:rsidRPr="00155C78" w:rsidRDefault="00155C78" w:rsidP="00E55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78">
              <w:rPr>
                <w:rFonts w:ascii="Times New Roman" w:hAnsi="Times New Roman" w:cs="Times New Roman"/>
                <w:sz w:val="24"/>
                <w:szCs w:val="24"/>
              </w:rPr>
              <w:t xml:space="preserve">Васильев Владимир </w:t>
            </w:r>
          </w:p>
        </w:tc>
        <w:tc>
          <w:tcPr>
            <w:tcW w:w="5245" w:type="dxa"/>
            <w:vAlign w:val="center"/>
          </w:tcPr>
          <w:p w:rsidR="00155C78" w:rsidRPr="00155C78" w:rsidRDefault="00155C78" w:rsidP="00EC2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78">
              <w:rPr>
                <w:rFonts w:ascii="Times New Roman" w:hAnsi="Times New Roman" w:cs="Times New Roman"/>
                <w:sz w:val="24"/>
                <w:szCs w:val="24"/>
              </w:rPr>
              <w:t>УФСИН России по Чувашской Республике - Чувашии</w:t>
            </w:r>
          </w:p>
        </w:tc>
      </w:tr>
      <w:tr w:rsidR="00155C78" w:rsidRPr="00D52ABA" w:rsidTr="00155C78">
        <w:trPr>
          <w:trHeight w:val="680"/>
        </w:trPr>
        <w:tc>
          <w:tcPr>
            <w:tcW w:w="568" w:type="dxa"/>
            <w:vAlign w:val="center"/>
          </w:tcPr>
          <w:p w:rsidR="00155C78" w:rsidRPr="00D52ABA" w:rsidRDefault="00155C78" w:rsidP="00D62615">
            <w:pPr>
              <w:pStyle w:val="a4"/>
              <w:numPr>
                <w:ilvl w:val="0"/>
                <w:numId w:val="2"/>
              </w:numPr>
              <w:ind w:left="0" w:right="-2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155C78" w:rsidRPr="00155C78" w:rsidRDefault="00EC2E95" w:rsidP="00EC2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Сергей</w:t>
            </w:r>
          </w:p>
        </w:tc>
        <w:tc>
          <w:tcPr>
            <w:tcW w:w="5245" w:type="dxa"/>
            <w:vAlign w:val="center"/>
          </w:tcPr>
          <w:p w:rsidR="00155C78" w:rsidRPr="00155C78" w:rsidRDefault="00155C78" w:rsidP="00EB0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7B72" w:rsidRDefault="00C87B72"/>
    <w:sectPr w:rsidR="00C87B72" w:rsidSect="00D6261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5101"/>
    <w:multiLevelType w:val="hybridMultilevel"/>
    <w:tmpl w:val="C9D69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D62615"/>
    <w:rsid w:val="0007089D"/>
    <w:rsid w:val="000E458F"/>
    <w:rsid w:val="00155C78"/>
    <w:rsid w:val="00387F81"/>
    <w:rsid w:val="00762483"/>
    <w:rsid w:val="008D6E54"/>
    <w:rsid w:val="00A968A0"/>
    <w:rsid w:val="00C87B72"/>
    <w:rsid w:val="00D62615"/>
    <w:rsid w:val="00DF241B"/>
    <w:rsid w:val="00E55A82"/>
    <w:rsid w:val="00EC2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6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26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7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</dc:creator>
  <cp:lastModifiedBy>Andrei Kadiayev</cp:lastModifiedBy>
  <cp:revision>2</cp:revision>
  <dcterms:created xsi:type="dcterms:W3CDTF">2015-08-18T08:17:00Z</dcterms:created>
  <dcterms:modified xsi:type="dcterms:W3CDTF">2015-08-18T08:17:00Z</dcterms:modified>
</cp:coreProperties>
</file>